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8687" w14:textId="77777777" w:rsidR="002455E4" w:rsidRPr="002455E4" w:rsidRDefault="002455E4" w:rsidP="002455E4">
      <w:pPr>
        <w:spacing w:line="276" w:lineRule="auto"/>
        <w:jc w:val="both"/>
        <w:rPr>
          <w:b/>
          <w:sz w:val="24"/>
          <w:szCs w:val="24"/>
        </w:rPr>
      </w:pPr>
      <w:r w:rsidRPr="002455E4">
        <w:rPr>
          <w:b/>
          <w:sz w:val="24"/>
          <w:szCs w:val="24"/>
        </w:rPr>
        <w:t>Lightning kills father, injures daughter in Dowa [Malawi]</w:t>
      </w:r>
    </w:p>
    <w:p w14:paraId="6D8FC64E" w14:textId="77777777" w:rsid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 xml:space="preserve">By Bright </w:t>
      </w:r>
      <w:proofErr w:type="spellStart"/>
      <w:r w:rsidRPr="002455E4">
        <w:rPr>
          <w:sz w:val="24"/>
          <w:szCs w:val="24"/>
        </w:rPr>
        <w:t>Malenga</w:t>
      </w:r>
      <w:proofErr w:type="spellEnd"/>
    </w:p>
    <w:p w14:paraId="5E29A163" w14:textId="6F10AB7D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2455E4">
        <w:rPr>
          <w:sz w:val="24"/>
          <w:szCs w:val="24"/>
        </w:rPr>
        <w:t>Feb 12, 2017 National</w:t>
      </w:r>
    </w:p>
    <w:p w14:paraId="5D2A8531" w14:textId="4C453C96" w:rsidR="002455E4" w:rsidRPr="002455E4" w:rsidRDefault="002455E4" w:rsidP="002455E4">
      <w:pPr>
        <w:spacing w:line="276" w:lineRule="auto"/>
        <w:jc w:val="both"/>
        <w:rPr>
          <w:sz w:val="24"/>
          <w:szCs w:val="24"/>
          <w:u w:val="single"/>
        </w:rPr>
      </w:pPr>
      <w:hyperlink r:id="rId4" w:history="1">
        <w:r w:rsidRPr="002455E4">
          <w:rPr>
            <w:rStyle w:val="Hyperlink"/>
            <w:sz w:val="24"/>
            <w:szCs w:val="24"/>
          </w:rPr>
          <w:t>https://malawi24.com/2017/02/12/lightning-kills-father-injures-daughter-dowa/</w:t>
        </w:r>
      </w:hyperlink>
    </w:p>
    <w:p w14:paraId="43448F87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>A 38-year-old man in Dowa has died while his 2-year-old daughter has suffered injuries and has been admitted to Dowa District Hospital after being struck by lightning.</w:t>
      </w:r>
    </w:p>
    <w:p w14:paraId="38430902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 xml:space="preserve">The incident happened on Thursday at </w:t>
      </w:r>
      <w:proofErr w:type="spellStart"/>
      <w:r w:rsidRPr="002455E4">
        <w:rPr>
          <w:sz w:val="24"/>
          <w:szCs w:val="24"/>
        </w:rPr>
        <w:t>Guma</w:t>
      </w:r>
      <w:proofErr w:type="spellEnd"/>
      <w:r w:rsidRPr="002455E4">
        <w:rPr>
          <w:sz w:val="24"/>
          <w:szCs w:val="24"/>
        </w:rPr>
        <w:t xml:space="preserve"> village Traditional Authority </w:t>
      </w:r>
      <w:proofErr w:type="spellStart"/>
      <w:r w:rsidRPr="002455E4">
        <w:rPr>
          <w:sz w:val="24"/>
          <w:szCs w:val="24"/>
        </w:rPr>
        <w:t>Msakambewa</w:t>
      </w:r>
      <w:proofErr w:type="spellEnd"/>
      <w:r w:rsidRPr="002455E4">
        <w:rPr>
          <w:sz w:val="24"/>
          <w:szCs w:val="24"/>
        </w:rPr>
        <w:t xml:space="preserve"> in the district.</w:t>
      </w:r>
    </w:p>
    <w:p w14:paraId="7EBD58D4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>Confirming the development to Malawi24, Dowa police spokesperson said the man and his daughter were in their house when heavy rains accompanied by thunder and lightning started.</w:t>
      </w:r>
    </w:p>
    <w:p w14:paraId="4105CBAE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 xml:space="preserve">“Later lightning struck the two and the man died on the spot while the child was rushed to Dowa District Hospital where she has been admitted to,” said </w:t>
      </w:r>
      <w:proofErr w:type="spellStart"/>
      <w:r w:rsidRPr="002455E4">
        <w:rPr>
          <w:sz w:val="24"/>
          <w:szCs w:val="24"/>
        </w:rPr>
        <w:t>Kaponda</w:t>
      </w:r>
      <w:proofErr w:type="spellEnd"/>
      <w:r w:rsidRPr="002455E4">
        <w:rPr>
          <w:sz w:val="24"/>
          <w:szCs w:val="24"/>
        </w:rPr>
        <w:t>.</w:t>
      </w:r>
    </w:p>
    <w:p w14:paraId="1663A60F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>Postmortem conducted revealed that death was due to electric shock caused by lightning and no foul play suspected.</w:t>
      </w:r>
    </w:p>
    <w:p w14:paraId="07E64ABF" w14:textId="77777777" w:rsidR="002455E4" w:rsidRPr="002455E4" w:rsidRDefault="002455E4" w:rsidP="002455E4">
      <w:pPr>
        <w:spacing w:line="276" w:lineRule="auto"/>
        <w:jc w:val="both"/>
        <w:rPr>
          <w:sz w:val="24"/>
          <w:szCs w:val="24"/>
        </w:rPr>
      </w:pPr>
      <w:r w:rsidRPr="002455E4">
        <w:rPr>
          <w:sz w:val="24"/>
          <w:szCs w:val="24"/>
        </w:rPr>
        <w:t xml:space="preserve">Both the deceased and the victim </w:t>
      </w:r>
      <w:proofErr w:type="gramStart"/>
      <w:r w:rsidRPr="002455E4">
        <w:rPr>
          <w:sz w:val="24"/>
          <w:szCs w:val="24"/>
        </w:rPr>
        <w:t>comes</w:t>
      </w:r>
      <w:proofErr w:type="gramEnd"/>
      <w:r w:rsidRPr="002455E4">
        <w:rPr>
          <w:sz w:val="24"/>
          <w:szCs w:val="24"/>
        </w:rPr>
        <w:t xml:space="preserve"> from Goma village Traditional Authority </w:t>
      </w:r>
      <w:proofErr w:type="spellStart"/>
      <w:r w:rsidRPr="002455E4">
        <w:rPr>
          <w:sz w:val="24"/>
          <w:szCs w:val="24"/>
        </w:rPr>
        <w:t>Msakambewa</w:t>
      </w:r>
      <w:proofErr w:type="spellEnd"/>
      <w:r w:rsidRPr="002455E4">
        <w:rPr>
          <w:sz w:val="24"/>
          <w:szCs w:val="24"/>
        </w:rPr>
        <w:t xml:space="preserve"> in Dowa district.</w:t>
      </w:r>
    </w:p>
    <w:p w14:paraId="67E28E08" w14:textId="77777777" w:rsidR="00FB0E07" w:rsidRPr="002455E4" w:rsidRDefault="002455E4" w:rsidP="002455E4">
      <w:pPr>
        <w:spacing w:line="276" w:lineRule="auto"/>
        <w:jc w:val="both"/>
        <w:rPr>
          <w:sz w:val="24"/>
          <w:szCs w:val="24"/>
        </w:rPr>
      </w:pPr>
    </w:p>
    <w:sectPr w:rsidR="00FB0E07" w:rsidRPr="0024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4"/>
    <w:rsid w:val="000005FA"/>
    <w:rsid w:val="002455E4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894E"/>
  <w15:chartTrackingRefBased/>
  <w15:docId w15:val="{F74626CE-2B66-415D-8BE8-CF42133C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5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5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lawi24.com/2017/02/12/lightning-kills-father-injures-daughter-d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2018-02-12T05:46:00Z</dcterms:created>
  <dcterms:modified xsi:type="dcterms:W3CDTF">2018-02-12T05:48:00Z</dcterms:modified>
</cp:coreProperties>
</file>